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ED7A41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25 декабря </w:t>
      </w:r>
      <w:r w:rsidR="00DC0EA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2023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870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B95" w:rsidRPr="00492D3B" w:rsidRDefault="00DC0EA8" w:rsidP="007E0B95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</w:t>
      </w:r>
      <w:r w:rsidR="007E0B95" w:rsidRPr="00507225">
        <w:rPr>
          <w:rFonts w:ascii="Times New Roman" w:hAnsi="Times New Roman"/>
          <w:sz w:val="28"/>
          <w:szCs w:val="28"/>
        </w:rPr>
        <w:t xml:space="preserve"> Совета Андроповского муниципального </w:t>
      </w:r>
      <w:r w:rsidR="007E0B95">
        <w:rPr>
          <w:rFonts w:ascii="Times New Roman" w:hAnsi="Times New Roman"/>
          <w:sz w:val="28"/>
          <w:szCs w:val="28"/>
        </w:rPr>
        <w:t>округ</w:t>
      </w:r>
      <w:r w:rsidR="007E0B95" w:rsidRPr="00507225">
        <w:rPr>
          <w:rFonts w:ascii="Times New Roman" w:hAnsi="Times New Roman"/>
          <w:sz w:val="28"/>
          <w:szCs w:val="28"/>
        </w:rPr>
        <w:t xml:space="preserve">а Ставропольского края </w:t>
      </w:r>
      <w:r w:rsidR="00014ECF">
        <w:rPr>
          <w:rFonts w:ascii="Times New Roman" w:hAnsi="Times New Roman"/>
          <w:sz w:val="28"/>
          <w:szCs w:val="28"/>
        </w:rPr>
        <w:t xml:space="preserve">от </w:t>
      </w:r>
      <w:r w:rsidR="00ED7A41">
        <w:rPr>
          <w:rFonts w:ascii="Times New Roman" w:hAnsi="Times New Roman"/>
          <w:sz w:val="28"/>
          <w:szCs w:val="28"/>
        </w:rPr>
        <w:t>14 декабря</w:t>
      </w:r>
      <w:r w:rsidR="00244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014ECF">
        <w:rPr>
          <w:rFonts w:ascii="Times New Roman" w:hAnsi="Times New Roman"/>
          <w:sz w:val="28"/>
          <w:szCs w:val="28"/>
        </w:rPr>
        <w:t xml:space="preserve"> г. № </w:t>
      </w:r>
      <w:r w:rsidR="00ED7A41">
        <w:rPr>
          <w:rFonts w:ascii="Times New Roman" w:hAnsi="Times New Roman"/>
          <w:sz w:val="28"/>
          <w:szCs w:val="28"/>
        </w:rPr>
        <w:t>41/441-1</w:t>
      </w:r>
      <w:r w:rsidR="00244B86">
        <w:rPr>
          <w:rFonts w:ascii="Times New Roman" w:hAnsi="Times New Roman"/>
          <w:sz w:val="28"/>
          <w:szCs w:val="28"/>
        </w:rPr>
        <w:t xml:space="preserve"> </w:t>
      </w:r>
      <w:r w:rsidR="00D14CF1" w:rsidRPr="00D14CF1">
        <w:rPr>
          <w:rFonts w:ascii="Times New Roman" w:hAnsi="Times New Roman"/>
          <w:sz w:val="28"/>
          <w:szCs w:val="28"/>
        </w:rPr>
        <w:t>«О бюджете Андроповского муниципального округа Ставропольского края на 2024 год и плановый период 2025 и 2026 годов»</w:t>
      </w:r>
      <w:r w:rsidR="00244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Андроповского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="00014ECF">
        <w:rPr>
          <w:rFonts w:ascii="Times New Roman" w:hAnsi="Times New Roman"/>
          <w:sz w:val="28"/>
          <w:szCs w:val="28"/>
        </w:rPr>
        <w:t xml:space="preserve"> </w:t>
      </w:r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</w:t>
      </w:r>
      <w:proofErr w:type="gramStart"/>
      <w:r w:rsidRPr="008045EE">
        <w:rPr>
          <w:rFonts w:ascii="Times New Roman" w:hAnsi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2F52BD">
        <w:rPr>
          <w:rFonts w:ascii="Times New Roman" w:hAnsi="Times New Roman"/>
          <w:sz w:val="28"/>
          <w:szCs w:val="28"/>
        </w:rPr>
        <w:t xml:space="preserve">польского края </w:t>
      </w:r>
      <w:r w:rsidR="00C7171F">
        <w:rPr>
          <w:rFonts w:ascii="Times New Roman" w:hAnsi="Times New Roman"/>
          <w:sz w:val="28"/>
          <w:szCs w:val="28"/>
        </w:rPr>
        <w:t xml:space="preserve">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7E0B95">
        <w:rPr>
          <w:rFonts w:ascii="Times New Roman" w:hAnsi="Times New Roman"/>
          <w:sz w:val="28"/>
          <w:szCs w:val="28"/>
        </w:rPr>
        <w:t>, 02</w:t>
      </w:r>
      <w:proofErr w:type="gramEnd"/>
      <w:r w:rsidR="007E0B95">
        <w:rPr>
          <w:rFonts w:ascii="Times New Roman" w:hAnsi="Times New Roman"/>
          <w:sz w:val="28"/>
          <w:szCs w:val="28"/>
        </w:rPr>
        <w:t xml:space="preserve"> ноября 2022 г. № 777</w:t>
      </w:r>
      <w:r w:rsidR="00DC0EA8">
        <w:rPr>
          <w:rFonts w:ascii="Times New Roman" w:hAnsi="Times New Roman"/>
          <w:sz w:val="28"/>
          <w:szCs w:val="28"/>
        </w:rPr>
        <w:t>, от 26 декабря 2022 г. № 919, от 30 декабря 2022 г. № 970, от 05 июля 2023 г. № 413, от 04 сентября 2023 г. № 562</w:t>
      </w:r>
      <w:r w:rsidR="00ED7A41">
        <w:rPr>
          <w:rFonts w:ascii="Times New Roman" w:hAnsi="Times New Roman"/>
          <w:sz w:val="28"/>
          <w:szCs w:val="28"/>
        </w:rPr>
        <w:t>, от 25</w:t>
      </w:r>
      <w:r w:rsidR="006F1204">
        <w:rPr>
          <w:rFonts w:ascii="Times New Roman" w:hAnsi="Times New Roman"/>
          <w:sz w:val="28"/>
          <w:szCs w:val="28"/>
        </w:rPr>
        <w:t xml:space="preserve"> декабря 2023</w:t>
      </w:r>
      <w:r w:rsidR="00ED7A41">
        <w:rPr>
          <w:rFonts w:ascii="Times New Roman" w:hAnsi="Times New Roman"/>
          <w:sz w:val="28"/>
          <w:szCs w:val="28"/>
        </w:rPr>
        <w:t xml:space="preserve"> г.</w:t>
      </w:r>
      <w:r w:rsidR="006F1204">
        <w:rPr>
          <w:rFonts w:ascii="Times New Roman" w:hAnsi="Times New Roman"/>
          <w:sz w:val="28"/>
          <w:szCs w:val="28"/>
        </w:rPr>
        <w:t xml:space="preserve"> № </w:t>
      </w:r>
      <w:r w:rsidR="00ED7A41">
        <w:rPr>
          <w:rFonts w:ascii="Times New Roman" w:hAnsi="Times New Roman"/>
          <w:sz w:val="28"/>
          <w:szCs w:val="28"/>
        </w:rPr>
        <w:t>869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A41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</w:t>
      </w:r>
      <w:r w:rsidR="00ED7A4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Андр</w:t>
      </w:r>
      <w:r w:rsidR="00ED7A41">
        <w:rPr>
          <w:rFonts w:ascii="Times New Roman" w:hAnsi="Times New Roman"/>
          <w:sz w:val="28"/>
          <w:szCs w:val="28"/>
        </w:rPr>
        <w:t>о</w:t>
      </w:r>
      <w:r w:rsidR="00ED7A41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 от 04 сентября 2023 г. № 562 «</w:t>
      </w:r>
      <w:r w:rsidR="00ED7A41" w:rsidRPr="008045EE">
        <w:rPr>
          <w:rFonts w:ascii="Times New Roman" w:hAnsi="Times New Roman"/>
          <w:sz w:val="28"/>
          <w:szCs w:val="28"/>
        </w:rPr>
        <w:t>О внесении изменений</w:t>
      </w:r>
      <w:r w:rsidR="00ED7A41">
        <w:rPr>
          <w:rFonts w:ascii="Times New Roman" w:hAnsi="Times New Roman"/>
          <w:sz w:val="28"/>
          <w:szCs w:val="28"/>
        </w:rPr>
        <w:t xml:space="preserve"> в</w:t>
      </w:r>
      <w:r w:rsidR="00ED7A41" w:rsidRPr="008045EE">
        <w:rPr>
          <w:rFonts w:ascii="Times New Roman" w:hAnsi="Times New Roman"/>
          <w:sz w:val="28"/>
          <w:szCs w:val="28"/>
        </w:rPr>
        <w:t xml:space="preserve"> </w:t>
      </w:r>
      <w:r w:rsidR="00ED7A41" w:rsidRPr="00FD1A79">
        <w:rPr>
          <w:rFonts w:ascii="Times New Roman" w:hAnsi="Times New Roman"/>
          <w:sz w:val="28"/>
          <w:szCs w:val="28"/>
        </w:rPr>
        <w:t>муниципальн</w:t>
      </w:r>
      <w:r w:rsidR="00ED7A41">
        <w:rPr>
          <w:rFonts w:ascii="Times New Roman" w:hAnsi="Times New Roman"/>
          <w:sz w:val="28"/>
          <w:szCs w:val="28"/>
        </w:rPr>
        <w:t>ую</w:t>
      </w:r>
      <w:r w:rsidR="00ED7A41" w:rsidRPr="00FD1A79">
        <w:rPr>
          <w:rFonts w:ascii="Times New Roman" w:hAnsi="Times New Roman"/>
          <w:sz w:val="28"/>
          <w:szCs w:val="28"/>
        </w:rPr>
        <w:t xml:space="preserve"> программ</w:t>
      </w:r>
      <w:r w:rsidR="00ED7A41">
        <w:rPr>
          <w:rFonts w:ascii="Times New Roman" w:hAnsi="Times New Roman"/>
          <w:sz w:val="28"/>
          <w:szCs w:val="28"/>
        </w:rPr>
        <w:t>у</w:t>
      </w:r>
      <w:r w:rsidR="00ED7A41" w:rsidRPr="00FD1A79">
        <w:rPr>
          <w:rFonts w:ascii="Times New Roman" w:hAnsi="Times New Roman"/>
          <w:sz w:val="28"/>
          <w:szCs w:val="28"/>
        </w:rPr>
        <w:t xml:space="preserve"> Андроповск</w:t>
      </w:r>
      <w:r w:rsidR="00ED7A41" w:rsidRPr="00FD1A79">
        <w:rPr>
          <w:rFonts w:ascii="Times New Roman" w:hAnsi="Times New Roman"/>
          <w:sz w:val="28"/>
          <w:szCs w:val="28"/>
        </w:rPr>
        <w:t>о</w:t>
      </w:r>
      <w:r w:rsidR="00ED7A41" w:rsidRPr="00FD1A79">
        <w:rPr>
          <w:rFonts w:ascii="Times New Roman" w:hAnsi="Times New Roman"/>
          <w:sz w:val="28"/>
          <w:szCs w:val="28"/>
        </w:rPr>
        <w:t>го муни</w:t>
      </w:r>
      <w:r w:rsidR="00ED7A41">
        <w:rPr>
          <w:rFonts w:ascii="Times New Roman" w:hAnsi="Times New Roman"/>
          <w:sz w:val="28"/>
          <w:szCs w:val="28"/>
        </w:rPr>
        <w:t>ципального округа</w:t>
      </w:r>
      <w:r w:rsidR="00ED7A41"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ED7A41">
        <w:rPr>
          <w:rFonts w:ascii="Times New Roman" w:hAnsi="Times New Roman"/>
          <w:sz w:val="28"/>
          <w:szCs w:val="28"/>
        </w:rPr>
        <w:t xml:space="preserve"> </w:t>
      </w:r>
      <w:r w:rsidR="00ED7A41" w:rsidRPr="00FD1A79">
        <w:rPr>
          <w:rFonts w:ascii="Times New Roman" w:hAnsi="Times New Roman"/>
          <w:sz w:val="28"/>
          <w:szCs w:val="28"/>
        </w:rPr>
        <w:t>«</w:t>
      </w:r>
      <w:r w:rsidR="00ED7A41">
        <w:rPr>
          <w:rFonts w:ascii="Times New Roman" w:hAnsi="Times New Roman"/>
          <w:sz w:val="28"/>
          <w:szCs w:val="28"/>
        </w:rPr>
        <w:t>Формирование совреме</w:t>
      </w:r>
      <w:r w:rsidR="00ED7A41">
        <w:rPr>
          <w:rFonts w:ascii="Times New Roman" w:hAnsi="Times New Roman"/>
          <w:sz w:val="28"/>
          <w:szCs w:val="28"/>
        </w:rPr>
        <w:t>н</w:t>
      </w:r>
      <w:r w:rsidR="00ED7A41">
        <w:rPr>
          <w:rFonts w:ascii="Times New Roman" w:hAnsi="Times New Roman"/>
          <w:sz w:val="28"/>
          <w:szCs w:val="28"/>
        </w:rPr>
        <w:t>ной городской среды</w:t>
      </w:r>
      <w:r w:rsidR="00ED7A41" w:rsidRPr="00FD1A79">
        <w:rPr>
          <w:rFonts w:ascii="Times New Roman" w:hAnsi="Times New Roman"/>
          <w:sz w:val="28"/>
          <w:szCs w:val="28"/>
        </w:rPr>
        <w:t>»</w:t>
      </w:r>
      <w:r w:rsidR="00ED7A41">
        <w:rPr>
          <w:rFonts w:ascii="Times New Roman" w:hAnsi="Times New Roman"/>
          <w:sz w:val="28"/>
          <w:szCs w:val="28"/>
        </w:rPr>
        <w:t>, утвержденную постановлением администрации А</w:t>
      </w:r>
      <w:r w:rsidR="00ED7A41">
        <w:rPr>
          <w:rFonts w:ascii="Times New Roman" w:hAnsi="Times New Roman"/>
          <w:sz w:val="28"/>
          <w:szCs w:val="28"/>
        </w:rPr>
        <w:t>н</w:t>
      </w:r>
      <w:r w:rsidR="00ED7A41">
        <w:rPr>
          <w:rFonts w:ascii="Times New Roman" w:hAnsi="Times New Roman"/>
          <w:sz w:val="28"/>
          <w:szCs w:val="28"/>
        </w:rPr>
        <w:t>дроповского муниципального округа Ставропольского края</w:t>
      </w:r>
      <w:r w:rsidR="00ED7A41" w:rsidRPr="008045EE">
        <w:rPr>
          <w:rFonts w:ascii="Times New Roman" w:hAnsi="Times New Roman"/>
          <w:sz w:val="28"/>
          <w:szCs w:val="28"/>
        </w:rPr>
        <w:t xml:space="preserve"> от </w:t>
      </w:r>
      <w:r w:rsidR="00ED7A41">
        <w:rPr>
          <w:rFonts w:ascii="Times New Roman" w:hAnsi="Times New Roman"/>
          <w:sz w:val="28"/>
          <w:szCs w:val="28"/>
        </w:rPr>
        <w:t>30</w:t>
      </w:r>
      <w:r w:rsidR="00ED7A41" w:rsidRPr="008045EE">
        <w:rPr>
          <w:rFonts w:ascii="Times New Roman" w:hAnsi="Times New Roman"/>
          <w:sz w:val="28"/>
          <w:szCs w:val="28"/>
        </w:rPr>
        <w:t xml:space="preserve"> декабря 20</w:t>
      </w:r>
      <w:r w:rsidR="00ED7A41">
        <w:rPr>
          <w:rFonts w:ascii="Times New Roman" w:hAnsi="Times New Roman"/>
          <w:sz w:val="28"/>
          <w:szCs w:val="28"/>
        </w:rPr>
        <w:t>20</w:t>
      </w:r>
      <w:r w:rsidR="00ED7A41" w:rsidRPr="008045EE">
        <w:rPr>
          <w:rFonts w:ascii="Times New Roman" w:hAnsi="Times New Roman"/>
          <w:sz w:val="28"/>
          <w:szCs w:val="28"/>
        </w:rPr>
        <w:t xml:space="preserve"> г. № </w:t>
      </w:r>
      <w:r w:rsidR="00ED7A41">
        <w:rPr>
          <w:rFonts w:ascii="Times New Roman" w:hAnsi="Times New Roman"/>
          <w:sz w:val="28"/>
          <w:szCs w:val="28"/>
        </w:rPr>
        <w:t>100».</w:t>
      </w:r>
    </w:p>
    <w:p w:rsidR="0063264C" w:rsidRDefault="00ED7A41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3264C" w:rsidRPr="00A71EC4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63264C">
        <w:rPr>
          <w:rFonts w:ascii="Times New Roman" w:hAnsi="Times New Roman"/>
          <w:sz w:val="28"/>
          <w:szCs w:val="28"/>
        </w:rPr>
        <w:t>округа</w:t>
      </w:r>
      <w:r w:rsidR="0063264C"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="0063264C" w:rsidRPr="00A71EC4">
        <w:rPr>
          <w:rFonts w:ascii="Times New Roman" w:hAnsi="Times New Roman"/>
          <w:sz w:val="28"/>
          <w:szCs w:val="28"/>
        </w:rPr>
        <w:t>ь</w:t>
      </w:r>
      <w:r w:rsidR="0063264C"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ED7A41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ED7A41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3264C"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528E2">
        <w:rPr>
          <w:rFonts w:ascii="Times New Roman" w:hAnsi="Times New Roman" w:cs="Times New Roman"/>
          <w:b w:val="0"/>
          <w:sz w:val="28"/>
          <w:szCs w:val="28"/>
        </w:rPr>
        <w:t>с 01 января 2024 года.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528E2" w:rsidRDefault="000528E2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D7A41" w:rsidRPr="00ED7A41" w:rsidRDefault="00ED7A41" w:rsidP="00ED7A4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A4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D7A41">
        <w:rPr>
          <w:rFonts w:ascii="Times New Roman" w:hAnsi="Times New Roman"/>
          <w:sz w:val="28"/>
          <w:szCs w:val="28"/>
        </w:rPr>
        <w:t xml:space="preserve"> обязанности главы округа,</w:t>
      </w:r>
    </w:p>
    <w:p w:rsidR="00ED7A41" w:rsidRPr="00ED7A41" w:rsidRDefault="00ED7A41" w:rsidP="00ED7A41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ED7A41">
        <w:rPr>
          <w:rFonts w:ascii="Times New Roman" w:hAnsi="Times New Roman"/>
          <w:bCs/>
          <w:sz w:val="28"/>
          <w:szCs w:val="28"/>
        </w:rPr>
        <w:t>заместитель главы администрации – руководитель</w:t>
      </w:r>
    </w:p>
    <w:p w:rsidR="00ED7A41" w:rsidRPr="00ED7A41" w:rsidRDefault="00ED7A41" w:rsidP="00ED7A41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ED7A41">
        <w:rPr>
          <w:rFonts w:ascii="Times New Roman" w:hAnsi="Times New Roman"/>
          <w:bCs/>
          <w:sz w:val="28"/>
          <w:szCs w:val="28"/>
        </w:rPr>
        <w:t>Управления сельского хозяйства и охраны</w:t>
      </w:r>
    </w:p>
    <w:p w:rsidR="00ED7A41" w:rsidRPr="00ED7A41" w:rsidRDefault="00ED7A41" w:rsidP="00ED7A41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ED7A41">
        <w:rPr>
          <w:rFonts w:ascii="Times New Roman" w:hAnsi="Times New Roman"/>
          <w:bCs/>
          <w:sz w:val="28"/>
          <w:szCs w:val="28"/>
        </w:rPr>
        <w:t>окружающей среды администрации</w:t>
      </w:r>
    </w:p>
    <w:p w:rsidR="00ED7A41" w:rsidRPr="00ED7A41" w:rsidRDefault="00ED7A41" w:rsidP="00ED7A41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ED7A41"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</w:t>
      </w:r>
    </w:p>
    <w:p w:rsidR="00282F75" w:rsidRPr="00ED7A41" w:rsidRDefault="00ED7A41" w:rsidP="00ED7A4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D7A41"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ED7A41">
        <w:rPr>
          <w:rFonts w:ascii="Times New Roman" w:hAnsi="Times New Roman"/>
          <w:bCs/>
          <w:sz w:val="28"/>
          <w:szCs w:val="28"/>
        </w:rPr>
        <w:t>Бандилет</w:t>
      </w:r>
      <w:proofErr w:type="spellEnd"/>
    </w:p>
    <w:p w:rsidR="000528E2" w:rsidRDefault="000528E2" w:rsidP="000528E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 xml:space="preserve">25 декабря 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>870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>ь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="00ED7A41" w:rsidRPr="002C15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программа)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1C594E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94E"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1C594E" w:rsidRPr="00B04A30" w:rsidTr="00D97ADB">
        <w:tc>
          <w:tcPr>
            <w:tcW w:w="3402" w:type="dxa"/>
          </w:tcPr>
          <w:p w:rsidR="001C594E" w:rsidRPr="00B04A30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594E" w:rsidRPr="00B04A30">
              <w:rPr>
                <w:sz w:val="28"/>
                <w:szCs w:val="28"/>
              </w:rPr>
              <w:t>Объемы и источники ф</w:t>
            </w:r>
            <w:r w:rsidR="001C594E" w:rsidRPr="00B04A30">
              <w:rPr>
                <w:sz w:val="28"/>
                <w:szCs w:val="28"/>
              </w:rPr>
              <w:t>и</w:t>
            </w:r>
            <w:r w:rsidR="001C594E" w:rsidRPr="00B04A30">
              <w:rPr>
                <w:sz w:val="28"/>
                <w:szCs w:val="28"/>
              </w:rPr>
              <w:t xml:space="preserve">нансового обеспечения </w:t>
            </w:r>
            <w:r w:rsidR="00ED7A41" w:rsidRPr="00B04A30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510A6D">
              <w:rPr>
                <w:rFonts w:ascii="Times New Roman" w:hAnsi="Times New Roman"/>
                <w:sz w:val="28"/>
                <w:szCs w:val="28"/>
              </w:rPr>
              <w:t>160 337,24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510A6D">
              <w:rPr>
                <w:rFonts w:ascii="Times New Roman" w:hAnsi="Times New Roman"/>
                <w:sz w:val="28"/>
                <w:szCs w:val="28"/>
              </w:rPr>
              <w:t>160 337,24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 w:rsidRPr="00FC08A5">
              <w:rPr>
                <w:rFonts w:ascii="Times New Roman" w:hAnsi="Times New Roman"/>
                <w:sz w:val="28"/>
                <w:szCs w:val="28"/>
              </w:rPr>
              <w:t>27 </w:t>
            </w:r>
            <w:r w:rsidR="00FC08A5" w:rsidRPr="00FC08A5">
              <w:rPr>
                <w:rFonts w:ascii="Times New Roman" w:hAnsi="Times New Roman"/>
                <w:sz w:val="28"/>
                <w:szCs w:val="28"/>
              </w:rPr>
              <w:t>352,25</w:t>
            </w:r>
            <w:r w:rsidR="007C4C00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916">
              <w:rPr>
                <w:rFonts w:ascii="Times New Roman" w:hAnsi="Times New Roman"/>
                <w:sz w:val="28"/>
                <w:szCs w:val="28"/>
              </w:rPr>
              <w:t>50 502,34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A6D">
              <w:rPr>
                <w:rFonts w:ascii="Times New Roman" w:hAnsi="Times New Roman"/>
                <w:sz w:val="28"/>
                <w:szCs w:val="28"/>
              </w:rPr>
              <w:t>50 20</w:t>
            </w:r>
            <w:r w:rsidR="00E451B8">
              <w:rPr>
                <w:rFonts w:ascii="Times New Roman" w:hAnsi="Times New Roman"/>
                <w:sz w:val="28"/>
                <w:szCs w:val="28"/>
              </w:rPr>
              <w:t>8</w:t>
            </w:r>
            <w:r w:rsidR="00510A6D">
              <w:rPr>
                <w:rFonts w:ascii="Times New Roman" w:hAnsi="Times New Roman"/>
                <w:sz w:val="28"/>
                <w:szCs w:val="28"/>
              </w:rPr>
              <w:t>,75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10A6D">
              <w:rPr>
                <w:rFonts w:ascii="Times New Roman" w:hAnsi="Times New Roman"/>
                <w:sz w:val="28"/>
                <w:szCs w:val="28"/>
              </w:rPr>
              <w:t>99 191,98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FC08A5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FC08A5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FC08A5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34 286,96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10A6D">
              <w:rPr>
                <w:rFonts w:ascii="Times New Roman" w:hAnsi="Times New Roman"/>
                <w:sz w:val="28"/>
                <w:szCs w:val="28"/>
              </w:rPr>
              <w:t>33 142,49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0,00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5C555F" w:rsidRDefault="00A12D36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0</w:t>
            </w:r>
            <w:r w:rsidR="001C594E"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>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5C555F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5C5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Default="00A12D36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83FE8"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14CF1" w:rsidRPr="00075E90" w:rsidRDefault="00D14CF1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CF1" w:rsidRPr="00C50482" w:rsidRDefault="00D14CF1" w:rsidP="00D14C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>и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>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позицию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ния П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075E90" w:rsidRPr="00C50482" w:rsidTr="00D14CF1">
        <w:tc>
          <w:tcPr>
            <w:tcW w:w="3402" w:type="dxa"/>
            <w:shd w:val="clear" w:color="auto" w:fill="auto"/>
          </w:tcPr>
          <w:p w:rsidR="00075E90" w:rsidRPr="00C50482" w:rsidRDefault="00F65FC5" w:rsidP="00D14CF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D14CF1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075E90" w:rsidRPr="00FC08A5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="00D14CF1" w:rsidRPr="00C50482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1C4B42">
              <w:rPr>
                <w:rFonts w:ascii="Times New Roman" w:hAnsi="Times New Roman"/>
                <w:sz w:val="28"/>
                <w:szCs w:val="28"/>
              </w:rPr>
              <w:t>48 106,32</w:t>
            </w:r>
            <w:r w:rsidR="00D14CF1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1C4B42">
              <w:rPr>
                <w:rFonts w:ascii="Times New Roman" w:hAnsi="Times New Roman"/>
                <w:sz w:val="28"/>
                <w:szCs w:val="28"/>
              </w:rPr>
              <w:t>48 106,32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A7123">
              <w:rPr>
                <w:rFonts w:ascii="Times New Roman" w:hAnsi="Times New Roman"/>
                <w:sz w:val="28"/>
                <w:szCs w:val="28"/>
              </w:rPr>
              <w:t>7 840,97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19 141,13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C4B42">
              <w:rPr>
                <w:rFonts w:ascii="Times New Roman" w:hAnsi="Times New Roman"/>
                <w:sz w:val="28"/>
                <w:szCs w:val="28"/>
              </w:rPr>
              <w:t>20 663,24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тов: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C4B42">
              <w:rPr>
                <w:rFonts w:ascii="Times New Roman" w:hAnsi="Times New Roman"/>
                <w:sz w:val="28"/>
                <w:szCs w:val="28"/>
              </w:rPr>
              <w:t>46 236,49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18 178,85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C4B42">
              <w:rPr>
                <w:rFonts w:ascii="Times New Roman" w:hAnsi="Times New Roman"/>
                <w:sz w:val="28"/>
                <w:szCs w:val="28"/>
              </w:rPr>
              <w:t>20 642,58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1</w:t>
            </w:r>
            <w:r w:rsidR="00677E2D">
              <w:rPr>
                <w:rFonts w:ascii="Times New Roman" w:hAnsi="Times New Roman"/>
                <w:sz w:val="28"/>
                <w:szCs w:val="28"/>
              </w:rPr>
              <w:t> 301,39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 xml:space="preserve">943,14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>2025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 w:rsidR="00D14CF1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AD5206" w:rsidRDefault="008F3397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14CF1" w:rsidRPr="00AD5206" w:rsidRDefault="00D14CF1" w:rsidP="00D14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EA8" w:rsidRDefault="00527A13" w:rsidP="004D6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В паспорте подпрограммы </w:t>
      </w:r>
      <w:r w:rsidR="004D6CDF">
        <w:rPr>
          <w:rFonts w:ascii="Times New Roman" w:hAnsi="Times New Roman" w:cs="Times New Roman"/>
          <w:b w:val="0"/>
          <w:sz w:val="28"/>
          <w:szCs w:val="28"/>
        </w:rPr>
        <w:t>«Инициативные проекты граждан»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4015" w:rsidRPr="00E0040F" w:rsidRDefault="00DC0EA8" w:rsidP="004D6C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озицию: «Объемы и источники финансового обеспечения По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 xml:space="preserve">программы» </w:t>
      </w:r>
      <w:r w:rsidR="00ED7A41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="00ED7A41" w:rsidRPr="00E00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015" w:rsidRPr="00E0040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E0040F" w:rsidRPr="00E0040F" w:rsidTr="00D14CF1">
        <w:tc>
          <w:tcPr>
            <w:tcW w:w="3402" w:type="dxa"/>
            <w:shd w:val="clear" w:color="auto" w:fill="auto"/>
          </w:tcPr>
          <w:p w:rsidR="00794015" w:rsidRPr="00E0040F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E0040F">
              <w:rPr>
                <w:sz w:val="28"/>
                <w:szCs w:val="28"/>
              </w:rPr>
              <w:t>«Объемы и источники ф</w:t>
            </w:r>
            <w:r w:rsidRPr="00E0040F">
              <w:rPr>
                <w:sz w:val="28"/>
                <w:szCs w:val="28"/>
              </w:rPr>
              <w:t>и</w:t>
            </w:r>
            <w:r w:rsidRPr="00E0040F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6016" w:type="dxa"/>
          </w:tcPr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A9124E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112 230,93</w:t>
            </w:r>
            <w:r w:rsidRPr="00A9124E">
              <w:rPr>
                <w:sz w:val="26"/>
                <w:szCs w:val="26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обеспечения: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 (далее – бюджет округа)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112 230,93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21F15" w:rsidRPr="00A9124E">
              <w:rPr>
                <w:rFonts w:ascii="Times New Roman" w:hAnsi="Times New Roman"/>
                <w:sz w:val="28"/>
                <w:szCs w:val="28"/>
              </w:rPr>
              <w:t>26</w:t>
            </w:r>
            <w:r w:rsidR="00A9124E" w:rsidRPr="00A9124E">
              <w:rPr>
                <w:rFonts w:ascii="Times New Roman" w:hAnsi="Times New Roman"/>
                <w:sz w:val="28"/>
                <w:szCs w:val="28"/>
              </w:rPr>
              <w:t> 891,28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31 361,21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82582">
              <w:rPr>
                <w:rFonts w:ascii="Times New Roman" w:hAnsi="Times New Roman"/>
                <w:sz w:val="28"/>
                <w:szCs w:val="28"/>
              </w:rPr>
              <w:t>29 545,51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24BBD">
              <w:rPr>
                <w:rFonts w:ascii="Times New Roman" w:hAnsi="Times New Roman"/>
                <w:sz w:val="28"/>
                <w:szCs w:val="28"/>
              </w:rPr>
              <w:t>58 574,43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A9124E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7123" w:rsidRPr="00A9124E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77E2D">
              <w:rPr>
                <w:rFonts w:ascii="Times New Roman" w:hAnsi="Times New Roman"/>
                <w:sz w:val="28"/>
                <w:szCs w:val="28"/>
              </w:rPr>
              <w:t>15</w:t>
            </w:r>
            <w:r w:rsidR="00082582">
              <w:rPr>
                <w:rFonts w:ascii="Times New Roman" w:hAnsi="Times New Roman"/>
                <w:sz w:val="28"/>
                <w:szCs w:val="28"/>
              </w:rPr>
              <w:t> 164,97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24BBD">
              <w:rPr>
                <w:rFonts w:ascii="Times New Roman" w:hAnsi="Times New Roman"/>
                <w:sz w:val="28"/>
                <w:szCs w:val="28"/>
              </w:rPr>
              <w:t>12 499,91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 w:rsidR="00D14CF1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рограммы – 0,00 тыс. </w:t>
            </w:r>
            <w:r w:rsidRPr="00A912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рублей, в том числе по годам: 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A9124E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24E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A9124E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14CF1" w:rsidRDefault="00D14CF1" w:rsidP="00D14CF1">
      <w:pPr>
        <w:widowControl w:val="0"/>
        <w:tabs>
          <w:tab w:val="left" w:pos="797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294"/>
      <w:bookmarkEnd w:id="1"/>
    </w:p>
    <w:p w:rsidR="00D14CF1" w:rsidRPr="00E0040F" w:rsidRDefault="00D14CF1" w:rsidP="00D14CF1">
      <w:pPr>
        <w:widowControl w:val="0"/>
        <w:tabs>
          <w:tab w:val="left" w:pos="79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D7A41">
        <w:rPr>
          <w:rFonts w:ascii="Times New Roman" w:hAnsi="Times New Roman"/>
          <w:sz w:val="28"/>
          <w:szCs w:val="28"/>
        </w:rPr>
        <w:t>Таблицу 3</w:t>
      </w:r>
      <w:r w:rsidRPr="00E0040F">
        <w:rPr>
          <w:rFonts w:ascii="Times New Roman" w:hAnsi="Times New Roman"/>
          <w:sz w:val="28"/>
          <w:szCs w:val="28"/>
        </w:rPr>
        <w:t xml:space="preserve"> </w:t>
      </w:r>
      <w:r w:rsidR="00ED7A41">
        <w:rPr>
          <w:rFonts w:ascii="Times New Roman" w:hAnsi="Times New Roman"/>
          <w:sz w:val="28"/>
          <w:szCs w:val="28"/>
        </w:rPr>
        <w:t xml:space="preserve">«Объемы и источники финансового обеспечения» </w:t>
      </w:r>
      <w:r w:rsidRPr="00E0040F">
        <w:rPr>
          <w:rFonts w:ascii="Times New Roman" w:hAnsi="Times New Roman"/>
          <w:sz w:val="28"/>
          <w:szCs w:val="28"/>
        </w:rPr>
        <w:t>мун</w:t>
      </w:r>
      <w:r w:rsidRPr="00E0040F">
        <w:rPr>
          <w:rFonts w:ascii="Times New Roman" w:hAnsi="Times New Roman"/>
          <w:sz w:val="28"/>
          <w:szCs w:val="28"/>
        </w:rPr>
        <w:t>и</w:t>
      </w:r>
      <w:r w:rsidRPr="00E0040F">
        <w:rPr>
          <w:rFonts w:ascii="Times New Roman" w:hAnsi="Times New Roman"/>
          <w:sz w:val="28"/>
          <w:szCs w:val="28"/>
        </w:rPr>
        <w:t xml:space="preserve">ципальной </w:t>
      </w:r>
      <w:r w:rsidR="00ED7A41">
        <w:rPr>
          <w:rFonts w:ascii="Times New Roman" w:hAnsi="Times New Roman"/>
          <w:sz w:val="28"/>
          <w:szCs w:val="28"/>
        </w:rPr>
        <w:t xml:space="preserve">Программы </w:t>
      </w: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ложить в прилагаемой редакции. </w:t>
      </w:r>
    </w:p>
    <w:p w:rsidR="00F92B24" w:rsidRDefault="00F92B24" w:rsidP="00D14CF1">
      <w:pPr>
        <w:widowControl w:val="0"/>
        <w:tabs>
          <w:tab w:val="left" w:pos="79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CF1" w:rsidRDefault="00D14CF1" w:rsidP="00D14CF1">
      <w:pPr>
        <w:widowControl w:val="0"/>
        <w:tabs>
          <w:tab w:val="left" w:pos="797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4CF1" w:rsidRPr="00D14CF1" w:rsidRDefault="00D14CF1" w:rsidP="00D14CF1">
      <w:pPr>
        <w:widowControl w:val="0"/>
        <w:tabs>
          <w:tab w:val="left" w:pos="797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14CF1" w:rsidRPr="00D14CF1" w:rsidRDefault="00ED7A41" w:rsidP="00ED7A41">
      <w:pPr>
        <w:widowControl w:val="0"/>
        <w:tabs>
          <w:tab w:val="left" w:pos="7974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D14CF1" w:rsidRDefault="00D14CF1" w:rsidP="00D14CF1">
      <w:pPr>
        <w:widowControl w:val="0"/>
        <w:tabs>
          <w:tab w:val="left" w:pos="797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14CF1" w:rsidRDefault="00D14CF1" w:rsidP="00D14CF1">
      <w:pPr>
        <w:widowControl w:val="0"/>
        <w:tabs>
          <w:tab w:val="left" w:pos="7974"/>
        </w:tabs>
        <w:spacing w:after="0" w:line="240" w:lineRule="exact"/>
        <w:rPr>
          <w:rFonts w:ascii="Times New Roman" w:hAnsi="Times New Roman"/>
          <w:sz w:val="28"/>
          <w:szCs w:val="28"/>
        </w:rPr>
        <w:sectPr w:rsidR="00D14CF1" w:rsidSect="000528E2">
          <w:headerReference w:type="even" r:id="rId12"/>
          <w:headerReference w:type="default" r:id="rId13"/>
          <w:pgSz w:w="11905" w:h="16838" w:code="9"/>
          <w:pgMar w:top="1134" w:right="567" w:bottom="1418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D14CF1">
      <w:pPr>
        <w:widowControl w:val="0"/>
        <w:tabs>
          <w:tab w:val="left" w:pos="7974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D14CF1">
      <w:pPr>
        <w:widowControl w:val="0"/>
        <w:tabs>
          <w:tab w:val="left" w:pos="7974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D14CF1">
      <w:pPr>
        <w:widowControl w:val="0"/>
        <w:tabs>
          <w:tab w:val="left" w:pos="7974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D14CF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D14CF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D14CF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1835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007A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E0040F" w:rsidRPr="00E0040F" w:rsidTr="00D14CF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D14CF1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BD74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BD74D5">
              <w:rPr>
                <w:rFonts w:ascii="Times New Roman" w:hAnsi="Times New Roman"/>
                <w:sz w:val="28"/>
                <w:szCs w:val="28"/>
              </w:rPr>
              <w:t>160 337,24</w:t>
            </w:r>
            <w:r w:rsidRPr="00A9124E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4A2C43" w:rsidP="004D6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</w:t>
            </w:r>
            <w:r w:rsidR="00A9124E">
              <w:rPr>
                <w:rFonts w:ascii="Times New Roman" w:hAnsi="Times New Roman"/>
                <w:sz w:val="28"/>
                <w:szCs w:val="28"/>
              </w:rPr>
              <w:t>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C4B4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50 208,75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1A677A" w:rsidP="001A6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A9124E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8359C1" w:rsidRPr="00E0040F" w:rsidRDefault="00124BBD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1C4B4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50 208,75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627ACB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643557" w:rsidRPr="00E0040F" w:rsidRDefault="00627ACB" w:rsidP="00BB47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4742">
              <w:rPr>
                <w:rFonts w:ascii="Times New Roman" w:hAnsi="Times New Roman"/>
                <w:sz w:val="28"/>
                <w:szCs w:val="28"/>
              </w:rPr>
              <w:t> 336,49</w:t>
            </w:r>
          </w:p>
        </w:tc>
        <w:tc>
          <w:tcPr>
            <w:tcW w:w="1559" w:type="dxa"/>
            <w:shd w:val="clear" w:color="auto" w:fill="auto"/>
          </w:tcPr>
          <w:p w:rsidR="00643557" w:rsidRPr="00E0040F" w:rsidRDefault="00BB474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3269A7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3269A7" w:rsidRPr="00E0040F" w:rsidRDefault="003269A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269A7" w:rsidRPr="00E0040F" w:rsidRDefault="00006FA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AA7AE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006FAF" w:rsidP="00006F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0458D7">
              <w:rPr>
                <w:rFonts w:ascii="Times New Roman" w:hAnsi="Times New Roman"/>
                <w:sz w:val="28"/>
                <w:szCs w:val="28"/>
              </w:rPr>
              <w:t>альные отделы).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627A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E0040F" w:rsidRDefault="005369D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8359C1" w:rsidRPr="00E0040F" w:rsidRDefault="00BD74D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44 816,0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E2062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E206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="00E20629">
              <w:rPr>
                <w:rFonts w:ascii="Times New Roman" w:hAnsi="Times New Roman"/>
                <w:bCs/>
                <w:sz w:val="28"/>
                <w:szCs w:val="28"/>
              </w:rPr>
              <w:t> 286,96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BD74D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33 142,49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458D7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отделы.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B5707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E20629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BD74D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31 758,99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F73A8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временная городская среда», всего: </w:t>
            </w:r>
            <w:r w:rsidR="00BD74D5">
              <w:rPr>
                <w:rFonts w:ascii="Times New Roman" w:hAnsi="Times New Roman"/>
                <w:sz w:val="28"/>
                <w:szCs w:val="28"/>
              </w:rPr>
              <w:lastRenderedPageBreak/>
              <w:t>48 106,32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627A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BD74D5" w:rsidP="00517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F4520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BD74D5" w:rsidP="00517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20 663,24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E37F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BD74D5" w:rsidP="00517595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BD74D5" w:rsidP="00517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627A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8238E7">
              <w:rPr>
                <w:rFonts w:ascii="Times New Roman" w:hAnsi="Times New Roman"/>
                <w:sz w:val="28"/>
                <w:szCs w:val="28"/>
              </w:rPr>
              <w:t>52 338,55</w:t>
            </w:r>
            <w:r w:rsidR="008238E7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627ACB" w:rsidP="00F17CC9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BD74D5" w:rsidP="00517595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627ACB"/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BD74D5" w:rsidP="00517595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627ACB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BD74D5" w:rsidP="00517595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8238E7" w:rsidP="00F452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112 230,93</w:t>
            </w:r>
            <w:r w:rsidR="005C555F"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827C8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8238E7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F73A8" w:rsidP="00BF73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827C8" w:rsidP="00BF73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8238E7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827C8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8238E7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517595" w:rsidRPr="008238E7" w:rsidRDefault="008238E7" w:rsidP="008238E7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6E37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798,3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517595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226,42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24 152,76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</w:t>
            </w:r>
            <w:r w:rsidR="00082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827C8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164,97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517595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354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034CF3" w:rsidRDefault="00034CF3" w:rsidP="000827C8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517595" w:rsidRPr="006D5C17" w:rsidRDefault="006D5C17" w:rsidP="000827C8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84C83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034CF3" w:rsidP="006D5C1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D5C17">
              <w:rPr>
                <w:rFonts w:ascii="Times New Roman" w:hAnsi="Times New Roman"/>
                <w:sz w:val="28"/>
                <w:szCs w:val="28"/>
              </w:rPr>
              <w:t> 065,94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6D5C17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0827C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B10FAB" w:rsidP="000827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827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граммы (юридических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18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FF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FF4450">
              <w:rPr>
                <w:rFonts w:ascii="Times New Roman" w:hAnsi="Times New Roman"/>
                <w:sz w:val="28"/>
                <w:szCs w:val="28"/>
              </w:rPr>
              <w:t>86 190,15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034CF3" w:rsidRDefault="00034CF3" w:rsidP="00FF4450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25</w:t>
            </w:r>
            <w:r w:rsidR="00FF4450"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FF445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B10FAB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 w:rsidR="00381AF0"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FF4450" w:rsidRPr="00FF4450" w:rsidRDefault="00FF4450" w:rsidP="00FF4450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220D4C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2 553,5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FF4450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17 517,83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164,97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 w:rsidRPr="00FF4450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0458D7" w:rsidP="00045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220D4C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034CF3" w:rsidP="00FF4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F4450">
              <w:rPr>
                <w:rFonts w:ascii="Times New Roman" w:hAnsi="Times New Roman"/>
                <w:sz w:val="28"/>
                <w:szCs w:val="28"/>
              </w:rPr>
              <w:t> 065,94</w:t>
            </w:r>
          </w:p>
        </w:tc>
        <w:tc>
          <w:tcPr>
            <w:tcW w:w="1559" w:type="dxa"/>
            <w:shd w:val="clear" w:color="auto" w:fill="auto"/>
          </w:tcPr>
          <w:p w:rsidR="00100B82" w:rsidRPr="00FF4450" w:rsidRDefault="00FF4450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5C555F" w:rsidRPr="00E0040F" w:rsidRDefault="005C555F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555F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220D4C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100B82" w:rsidRPr="00E0040F" w:rsidRDefault="00100B82" w:rsidP="009010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9010DE">
              <w:rPr>
                <w:rFonts w:ascii="Times New Roman" w:hAnsi="Times New Roman"/>
                <w:sz w:val="28"/>
                <w:szCs w:val="28"/>
              </w:rPr>
              <w:t>26 050,7</w:t>
            </w:r>
            <w:r w:rsidR="00521EB3"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B64CB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100B82" w:rsidRPr="00E0040F" w:rsidRDefault="00100B82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5724CD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34CF3">
              <w:rPr>
                <w:rFonts w:ascii="Times New Roman" w:hAnsi="Times New Roman"/>
                <w:sz w:val="28"/>
                <w:szCs w:val="28"/>
              </w:rPr>
              <w:t>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100B82" w:rsidRPr="00E0040F" w:rsidRDefault="003548C3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0B82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 w:rsidRPr="003548C3">
              <w:rPr>
                <w:rFonts w:ascii="Times New Roman" w:hAnsi="Times New Roman"/>
                <w:sz w:val="28"/>
              </w:rPr>
              <w:t>9 474,18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BD0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42C4A" w:rsidRPr="00E0040F" w:rsidRDefault="00142C4A" w:rsidP="00BD04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2C4A" w:rsidRPr="003548C3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034CF3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336,49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034C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034C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003,45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232,0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014ECF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</w:t>
            </w:r>
            <w:r w:rsidR="00B52D34"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420" w:rsidRPr="00E0040F" w:rsidRDefault="00CA1420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220D4C" w:rsidP="00034C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CA1420" w:rsidRPr="00E0040F" w:rsidRDefault="00034CF3" w:rsidP="003548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48C3">
              <w:rPr>
                <w:rFonts w:ascii="Times New Roman" w:hAnsi="Times New Roman"/>
                <w:sz w:val="28"/>
                <w:szCs w:val="28"/>
              </w:rPr>
              <w:t> 709,24</w:t>
            </w:r>
          </w:p>
        </w:tc>
        <w:tc>
          <w:tcPr>
            <w:tcW w:w="1559" w:type="dxa"/>
            <w:shd w:val="clear" w:color="auto" w:fill="auto"/>
          </w:tcPr>
          <w:p w:rsidR="00CA1420" w:rsidRPr="003548C3" w:rsidRDefault="003548C3" w:rsidP="00034C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6 634,93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034CF3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43C8F" w:rsidRDefault="00B43C8F" w:rsidP="00034C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D14CF1" w:rsidRDefault="00D14CF1" w:rsidP="00034C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D14CF1" w:rsidRDefault="00D14CF1" w:rsidP="00034C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D14CF1" w:rsidRPr="00E0040F" w:rsidRDefault="00802A5C" w:rsidP="00802A5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D14CF1" w:rsidRPr="00E0040F" w:rsidSect="00F92B24"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32" w:rsidRDefault="00D70832" w:rsidP="006911F1">
      <w:pPr>
        <w:spacing w:after="0" w:line="240" w:lineRule="auto"/>
      </w:pPr>
      <w:r>
        <w:separator/>
      </w:r>
    </w:p>
  </w:endnote>
  <w:endnote w:type="continuationSeparator" w:id="0">
    <w:p w:rsidR="00D70832" w:rsidRDefault="00D70832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32" w:rsidRDefault="00D70832" w:rsidP="006911F1">
      <w:pPr>
        <w:spacing w:after="0" w:line="240" w:lineRule="auto"/>
      </w:pPr>
      <w:r>
        <w:separator/>
      </w:r>
    </w:p>
  </w:footnote>
  <w:footnote w:type="continuationSeparator" w:id="0">
    <w:p w:rsidR="00D70832" w:rsidRDefault="00D70832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F1" w:rsidRDefault="00D14CF1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4CF1" w:rsidRDefault="00D14CF1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4CF1" w:rsidRPr="00B43C8F" w:rsidRDefault="00D14CF1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19757C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F1" w:rsidRDefault="00D14CF1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F1" w:rsidRDefault="00D14CF1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4CF1" w:rsidRDefault="00D14CF1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6648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4CF1" w:rsidRPr="00D14CF1" w:rsidRDefault="00D14CF1">
        <w:pPr>
          <w:pStyle w:val="a9"/>
          <w:jc w:val="center"/>
          <w:rPr>
            <w:sz w:val="28"/>
            <w:szCs w:val="28"/>
          </w:rPr>
        </w:pPr>
        <w:r w:rsidRPr="00D14CF1">
          <w:rPr>
            <w:sz w:val="28"/>
            <w:szCs w:val="28"/>
          </w:rPr>
          <w:fldChar w:fldCharType="begin"/>
        </w:r>
        <w:r w:rsidRPr="00D14CF1">
          <w:rPr>
            <w:sz w:val="28"/>
            <w:szCs w:val="28"/>
          </w:rPr>
          <w:instrText>PAGE   \* MERGEFORMAT</w:instrText>
        </w:r>
        <w:r w:rsidRPr="00D14CF1">
          <w:rPr>
            <w:sz w:val="28"/>
            <w:szCs w:val="28"/>
          </w:rPr>
          <w:fldChar w:fldCharType="separate"/>
        </w:r>
        <w:r w:rsidR="0019757C">
          <w:rPr>
            <w:noProof/>
            <w:sz w:val="28"/>
            <w:szCs w:val="28"/>
          </w:rPr>
          <w:t>10</w:t>
        </w:r>
        <w:r w:rsidRPr="00D14C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4B79"/>
    <w:rsid w:val="00006FAF"/>
    <w:rsid w:val="00007AD5"/>
    <w:rsid w:val="0001246B"/>
    <w:rsid w:val="00014ECF"/>
    <w:rsid w:val="000209AD"/>
    <w:rsid w:val="0002101E"/>
    <w:rsid w:val="00031138"/>
    <w:rsid w:val="0003223D"/>
    <w:rsid w:val="000344BB"/>
    <w:rsid w:val="00034CF3"/>
    <w:rsid w:val="00036916"/>
    <w:rsid w:val="0004386C"/>
    <w:rsid w:val="00043D31"/>
    <w:rsid w:val="000458D7"/>
    <w:rsid w:val="000528E2"/>
    <w:rsid w:val="000541A6"/>
    <w:rsid w:val="0006112F"/>
    <w:rsid w:val="00063827"/>
    <w:rsid w:val="00071430"/>
    <w:rsid w:val="00075E90"/>
    <w:rsid w:val="00082582"/>
    <w:rsid w:val="000827C8"/>
    <w:rsid w:val="000917A8"/>
    <w:rsid w:val="0009549D"/>
    <w:rsid w:val="000A0B40"/>
    <w:rsid w:val="000A3602"/>
    <w:rsid w:val="000A48AE"/>
    <w:rsid w:val="000B298B"/>
    <w:rsid w:val="000B48DD"/>
    <w:rsid w:val="000B5AF7"/>
    <w:rsid w:val="000C13FD"/>
    <w:rsid w:val="000C59D3"/>
    <w:rsid w:val="000D0338"/>
    <w:rsid w:val="000D1E7F"/>
    <w:rsid w:val="000D1FE3"/>
    <w:rsid w:val="000E6B79"/>
    <w:rsid w:val="00100B82"/>
    <w:rsid w:val="00110937"/>
    <w:rsid w:val="001217BC"/>
    <w:rsid w:val="00124BBD"/>
    <w:rsid w:val="001311B7"/>
    <w:rsid w:val="00133A4D"/>
    <w:rsid w:val="00142C4A"/>
    <w:rsid w:val="00145E65"/>
    <w:rsid w:val="00147BE5"/>
    <w:rsid w:val="001507CD"/>
    <w:rsid w:val="00151B25"/>
    <w:rsid w:val="001536C0"/>
    <w:rsid w:val="001614C1"/>
    <w:rsid w:val="001820C9"/>
    <w:rsid w:val="00182992"/>
    <w:rsid w:val="0018351D"/>
    <w:rsid w:val="00184C83"/>
    <w:rsid w:val="0019123F"/>
    <w:rsid w:val="0019757C"/>
    <w:rsid w:val="00197705"/>
    <w:rsid w:val="001A1D09"/>
    <w:rsid w:val="001A4A16"/>
    <w:rsid w:val="001A677A"/>
    <w:rsid w:val="001C4B42"/>
    <w:rsid w:val="001C594E"/>
    <w:rsid w:val="001C7A64"/>
    <w:rsid w:val="001D001B"/>
    <w:rsid w:val="001D05EB"/>
    <w:rsid w:val="001D122C"/>
    <w:rsid w:val="001E01D0"/>
    <w:rsid w:val="001E21EE"/>
    <w:rsid w:val="001F34EC"/>
    <w:rsid w:val="001F5019"/>
    <w:rsid w:val="0020598D"/>
    <w:rsid w:val="002121F6"/>
    <w:rsid w:val="00213D30"/>
    <w:rsid w:val="00215723"/>
    <w:rsid w:val="00220D4C"/>
    <w:rsid w:val="002226D2"/>
    <w:rsid w:val="0022495D"/>
    <w:rsid w:val="00231EED"/>
    <w:rsid w:val="002359BE"/>
    <w:rsid w:val="0023634F"/>
    <w:rsid w:val="00244B86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33F9"/>
    <w:rsid w:val="0033538C"/>
    <w:rsid w:val="00347DDA"/>
    <w:rsid w:val="003548C3"/>
    <w:rsid w:val="0036113E"/>
    <w:rsid w:val="003623DB"/>
    <w:rsid w:val="00364648"/>
    <w:rsid w:val="00381AF0"/>
    <w:rsid w:val="003862A5"/>
    <w:rsid w:val="00393FBD"/>
    <w:rsid w:val="00396411"/>
    <w:rsid w:val="003D13D8"/>
    <w:rsid w:val="003D1E60"/>
    <w:rsid w:val="003D2B63"/>
    <w:rsid w:val="003E0C0F"/>
    <w:rsid w:val="003E39B9"/>
    <w:rsid w:val="003E78E6"/>
    <w:rsid w:val="003F360A"/>
    <w:rsid w:val="004035A5"/>
    <w:rsid w:val="00410B75"/>
    <w:rsid w:val="004138BB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C2109"/>
    <w:rsid w:val="004C69E5"/>
    <w:rsid w:val="004D228D"/>
    <w:rsid w:val="004D3153"/>
    <w:rsid w:val="004D61C1"/>
    <w:rsid w:val="004D6CDF"/>
    <w:rsid w:val="004D781A"/>
    <w:rsid w:val="004E5670"/>
    <w:rsid w:val="00510A6D"/>
    <w:rsid w:val="00510FB1"/>
    <w:rsid w:val="00512ABC"/>
    <w:rsid w:val="0051637D"/>
    <w:rsid w:val="00517595"/>
    <w:rsid w:val="005176A7"/>
    <w:rsid w:val="00520A39"/>
    <w:rsid w:val="00521EB3"/>
    <w:rsid w:val="005220B8"/>
    <w:rsid w:val="00527A13"/>
    <w:rsid w:val="00530478"/>
    <w:rsid w:val="00530CE4"/>
    <w:rsid w:val="00531157"/>
    <w:rsid w:val="005369DF"/>
    <w:rsid w:val="005475A0"/>
    <w:rsid w:val="005515A9"/>
    <w:rsid w:val="00552229"/>
    <w:rsid w:val="00552AA7"/>
    <w:rsid w:val="0055369C"/>
    <w:rsid w:val="00560EC8"/>
    <w:rsid w:val="005634A9"/>
    <w:rsid w:val="00570F10"/>
    <w:rsid w:val="005724CD"/>
    <w:rsid w:val="00574F7F"/>
    <w:rsid w:val="0057595E"/>
    <w:rsid w:val="00577973"/>
    <w:rsid w:val="0059071E"/>
    <w:rsid w:val="0059127C"/>
    <w:rsid w:val="0059219E"/>
    <w:rsid w:val="005A5C45"/>
    <w:rsid w:val="005A652C"/>
    <w:rsid w:val="005B08BC"/>
    <w:rsid w:val="005B3023"/>
    <w:rsid w:val="005B3B20"/>
    <w:rsid w:val="005B5B24"/>
    <w:rsid w:val="005C2A82"/>
    <w:rsid w:val="005C555F"/>
    <w:rsid w:val="005D02D4"/>
    <w:rsid w:val="005D5AE1"/>
    <w:rsid w:val="005F3A1C"/>
    <w:rsid w:val="00604906"/>
    <w:rsid w:val="00625C9A"/>
    <w:rsid w:val="00627ACB"/>
    <w:rsid w:val="0063264C"/>
    <w:rsid w:val="006361E3"/>
    <w:rsid w:val="006369E2"/>
    <w:rsid w:val="00643557"/>
    <w:rsid w:val="00643C9F"/>
    <w:rsid w:val="006520CB"/>
    <w:rsid w:val="006534C5"/>
    <w:rsid w:val="006610E8"/>
    <w:rsid w:val="00676B68"/>
    <w:rsid w:val="006778B1"/>
    <w:rsid w:val="00677E2D"/>
    <w:rsid w:val="00682DFD"/>
    <w:rsid w:val="006911F1"/>
    <w:rsid w:val="00691DD7"/>
    <w:rsid w:val="00692737"/>
    <w:rsid w:val="00693749"/>
    <w:rsid w:val="006A292A"/>
    <w:rsid w:val="006A55EE"/>
    <w:rsid w:val="006B45C5"/>
    <w:rsid w:val="006C3317"/>
    <w:rsid w:val="006C425D"/>
    <w:rsid w:val="006D0331"/>
    <w:rsid w:val="006D2D7F"/>
    <w:rsid w:val="006D5C17"/>
    <w:rsid w:val="006D6530"/>
    <w:rsid w:val="006D6540"/>
    <w:rsid w:val="006D784B"/>
    <w:rsid w:val="006E338F"/>
    <w:rsid w:val="006E37F5"/>
    <w:rsid w:val="006E3CB8"/>
    <w:rsid w:val="006F1204"/>
    <w:rsid w:val="006F1E31"/>
    <w:rsid w:val="006F3BEF"/>
    <w:rsid w:val="0070093E"/>
    <w:rsid w:val="00711527"/>
    <w:rsid w:val="007223D9"/>
    <w:rsid w:val="00722BBD"/>
    <w:rsid w:val="00727C9A"/>
    <w:rsid w:val="00730B41"/>
    <w:rsid w:val="00737B1E"/>
    <w:rsid w:val="00740D56"/>
    <w:rsid w:val="00745C13"/>
    <w:rsid w:val="00751419"/>
    <w:rsid w:val="0076259A"/>
    <w:rsid w:val="007705D0"/>
    <w:rsid w:val="0077096A"/>
    <w:rsid w:val="00772C35"/>
    <w:rsid w:val="00774F68"/>
    <w:rsid w:val="00791F90"/>
    <w:rsid w:val="00794015"/>
    <w:rsid w:val="007A7123"/>
    <w:rsid w:val="007A7D61"/>
    <w:rsid w:val="007B42DF"/>
    <w:rsid w:val="007B6ACB"/>
    <w:rsid w:val="007C0FF4"/>
    <w:rsid w:val="007C4C00"/>
    <w:rsid w:val="007D3D2F"/>
    <w:rsid w:val="007D44A3"/>
    <w:rsid w:val="007D4658"/>
    <w:rsid w:val="007E0B95"/>
    <w:rsid w:val="007E0C4D"/>
    <w:rsid w:val="007E4C7D"/>
    <w:rsid w:val="007F0039"/>
    <w:rsid w:val="007F730F"/>
    <w:rsid w:val="00802A5C"/>
    <w:rsid w:val="008069C5"/>
    <w:rsid w:val="00806D80"/>
    <w:rsid w:val="008238E7"/>
    <w:rsid w:val="0083428B"/>
    <w:rsid w:val="008359C1"/>
    <w:rsid w:val="00861ABD"/>
    <w:rsid w:val="00864B85"/>
    <w:rsid w:val="00867A61"/>
    <w:rsid w:val="00871965"/>
    <w:rsid w:val="00871C5B"/>
    <w:rsid w:val="00882A05"/>
    <w:rsid w:val="00884117"/>
    <w:rsid w:val="00895C31"/>
    <w:rsid w:val="00896540"/>
    <w:rsid w:val="008975D4"/>
    <w:rsid w:val="008B2400"/>
    <w:rsid w:val="008B324B"/>
    <w:rsid w:val="008C0E10"/>
    <w:rsid w:val="008C4BF8"/>
    <w:rsid w:val="008C604F"/>
    <w:rsid w:val="008D7176"/>
    <w:rsid w:val="008E0F79"/>
    <w:rsid w:val="008F3397"/>
    <w:rsid w:val="008F5B67"/>
    <w:rsid w:val="009010DE"/>
    <w:rsid w:val="009044DE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0D10"/>
    <w:rsid w:val="00991B31"/>
    <w:rsid w:val="0099302E"/>
    <w:rsid w:val="009933A9"/>
    <w:rsid w:val="00993917"/>
    <w:rsid w:val="00995D62"/>
    <w:rsid w:val="009A3B11"/>
    <w:rsid w:val="009A449F"/>
    <w:rsid w:val="009C4123"/>
    <w:rsid w:val="009C5A80"/>
    <w:rsid w:val="009C68C1"/>
    <w:rsid w:val="009D53DA"/>
    <w:rsid w:val="009E6D41"/>
    <w:rsid w:val="009F3EDF"/>
    <w:rsid w:val="009F48C2"/>
    <w:rsid w:val="00A0268D"/>
    <w:rsid w:val="00A06E67"/>
    <w:rsid w:val="00A078C3"/>
    <w:rsid w:val="00A12D36"/>
    <w:rsid w:val="00A165A8"/>
    <w:rsid w:val="00A16FCD"/>
    <w:rsid w:val="00A1743F"/>
    <w:rsid w:val="00A20690"/>
    <w:rsid w:val="00A27D4A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42C0"/>
    <w:rsid w:val="00A86918"/>
    <w:rsid w:val="00A9124E"/>
    <w:rsid w:val="00A93E24"/>
    <w:rsid w:val="00AA2E2A"/>
    <w:rsid w:val="00AA7AE9"/>
    <w:rsid w:val="00AB0F90"/>
    <w:rsid w:val="00AD0AF9"/>
    <w:rsid w:val="00AD5206"/>
    <w:rsid w:val="00AE3783"/>
    <w:rsid w:val="00AE72AB"/>
    <w:rsid w:val="00AF0E43"/>
    <w:rsid w:val="00AF7FAE"/>
    <w:rsid w:val="00B1069F"/>
    <w:rsid w:val="00B10FAB"/>
    <w:rsid w:val="00B17F70"/>
    <w:rsid w:val="00B209F5"/>
    <w:rsid w:val="00B21F15"/>
    <w:rsid w:val="00B226D3"/>
    <w:rsid w:val="00B22757"/>
    <w:rsid w:val="00B2376C"/>
    <w:rsid w:val="00B25109"/>
    <w:rsid w:val="00B362F8"/>
    <w:rsid w:val="00B43C8F"/>
    <w:rsid w:val="00B51B7E"/>
    <w:rsid w:val="00B52D34"/>
    <w:rsid w:val="00B554E0"/>
    <w:rsid w:val="00B57073"/>
    <w:rsid w:val="00B63D4A"/>
    <w:rsid w:val="00B64CBB"/>
    <w:rsid w:val="00B83FE8"/>
    <w:rsid w:val="00B8662D"/>
    <w:rsid w:val="00B92DA2"/>
    <w:rsid w:val="00B945CB"/>
    <w:rsid w:val="00BA251C"/>
    <w:rsid w:val="00BA54DC"/>
    <w:rsid w:val="00BB4742"/>
    <w:rsid w:val="00BC2E90"/>
    <w:rsid w:val="00BD0487"/>
    <w:rsid w:val="00BD0612"/>
    <w:rsid w:val="00BD18B6"/>
    <w:rsid w:val="00BD1A13"/>
    <w:rsid w:val="00BD5D44"/>
    <w:rsid w:val="00BD62AC"/>
    <w:rsid w:val="00BD74D5"/>
    <w:rsid w:val="00BE0FA8"/>
    <w:rsid w:val="00BE25A3"/>
    <w:rsid w:val="00BE5604"/>
    <w:rsid w:val="00BF0991"/>
    <w:rsid w:val="00BF3201"/>
    <w:rsid w:val="00BF4306"/>
    <w:rsid w:val="00BF669A"/>
    <w:rsid w:val="00BF73A8"/>
    <w:rsid w:val="00C06EEC"/>
    <w:rsid w:val="00C07254"/>
    <w:rsid w:val="00C12F76"/>
    <w:rsid w:val="00C13899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33D"/>
    <w:rsid w:val="00CE3A3E"/>
    <w:rsid w:val="00CE617C"/>
    <w:rsid w:val="00CF2367"/>
    <w:rsid w:val="00CF521E"/>
    <w:rsid w:val="00D063E3"/>
    <w:rsid w:val="00D07819"/>
    <w:rsid w:val="00D131A9"/>
    <w:rsid w:val="00D14CF1"/>
    <w:rsid w:val="00D301C8"/>
    <w:rsid w:val="00D3049D"/>
    <w:rsid w:val="00D410A6"/>
    <w:rsid w:val="00D42DF7"/>
    <w:rsid w:val="00D45703"/>
    <w:rsid w:val="00D47199"/>
    <w:rsid w:val="00D60BAE"/>
    <w:rsid w:val="00D707C7"/>
    <w:rsid w:val="00D70832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C0EA8"/>
    <w:rsid w:val="00DC6510"/>
    <w:rsid w:val="00DE0B2D"/>
    <w:rsid w:val="00DE23B5"/>
    <w:rsid w:val="00DE62AB"/>
    <w:rsid w:val="00DF0AE0"/>
    <w:rsid w:val="00DF14E0"/>
    <w:rsid w:val="00DF7B4C"/>
    <w:rsid w:val="00E0040F"/>
    <w:rsid w:val="00E13C56"/>
    <w:rsid w:val="00E1405E"/>
    <w:rsid w:val="00E20629"/>
    <w:rsid w:val="00E222F5"/>
    <w:rsid w:val="00E27628"/>
    <w:rsid w:val="00E307BA"/>
    <w:rsid w:val="00E322F3"/>
    <w:rsid w:val="00E433F1"/>
    <w:rsid w:val="00E451B8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30AE"/>
    <w:rsid w:val="00EB62A0"/>
    <w:rsid w:val="00EB72B9"/>
    <w:rsid w:val="00EC77B4"/>
    <w:rsid w:val="00ED573C"/>
    <w:rsid w:val="00ED7A41"/>
    <w:rsid w:val="00EE066C"/>
    <w:rsid w:val="00EE278A"/>
    <w:rsid w:val="00EE651F"/>
    <w:rsid w:val="00EF2989"/>
    <w:rsid w:val="00EF5093"/>
    <w:rsid w:val="00F01B3A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209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2B24"/>
    <w:rsid w:val="00F951BD"/>
    <w:rsid w:val="00F97069"/>
    <w:rsid w:val="00FA0D3B"/>
    <w:rsid w:val="00FB7443"/>
    <w:rsid w:val="00FC08A5"/>
    <w:rsid w:val="00FC371D"/>
    <w:rsid w:val="00FC3DB4"/>
    <w:rsid w:val="00FC53F1"/>
    <w:rsid w:val="00FD4EAB"/>
    <w:rsid w:val="00FE2814"/>
    <w:rsid w:val="00FE4827"/>
    <w:rsid w:val="00FE4B47"/>
    <w:rsid w:val="00FE7408"/>
    <w:rsid w:val="00FF010E"/>
    <w:rsid w:val="00FF1BDA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60D9-FCAA-4764-BFAD-95C7A44F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Kristova</cp:lastModifiedBy>
  <cp:revision>88</cp:revision>
  <cp:lastPrinted>2023-12-07T07:56:00Z</cp:lastPrinted>
  <dcterms:created xsi:type="dcterms:W3CDTF">2022-06-03T14:41:00Z</dcterms:created>
  <dcterms:modified xsi:type="dcterms:W3CDTF">2024-01-19T07:28:00Z</dcterms:modified>
</cp:coreProperties>
</file>